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99" w:rsidRDefault="00D61079" w:rsidP="00D61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EB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деятельности малых предприятий </w:t>
      </w:r>
      <w:r w:rsidR="00E758C5">
        <w:rPr>
          <w:rFonts w:ascii="Times New Roman" w:hAnsi="Times New Roman" w:cs="Times New Roman"/>
          <w:b/>
          <w:sz w:val="24"/>
          <w:szCs w:val="24"/>
        </w:rPr>
        <w:t>(без микропредприятий)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br/>
      </w:r>
      <w:r w:rsidRPr="00A40CEB">
        <w:rPr>
          <w:rFonts w:ascii="Times New Roman" w:hAnsi="Times New Roman" w:cs="Times New Roman"/>
          <w:b/>
          <w:sz w:val="24"/>
          <w:szCs w:val="24"/>
        </w:rPr>
        <w:t>по в</w:t>
      </w:r>
      <w:r w:rsidR="00471DA5">
        <w:rPr>
          <w:rFonts w:ascii="Times New Roman" w:hAnsi="Times New Roman" w:cs="Times New Roman"/>
          <w:b/>
          <w:sz w:val="24"/>
          <w:szCs w:val="24"/>
        </w:rPr>
        <w:t>идам экономической деятельности</w:t>
      </w:r>
      <w:r w:rsidR="00471DA5" w:rsidRPr="0077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A9">
        <w:rPr>
          <w:rFonts w:ascii="Times New Roman" w:hAnsi="Times New Roman" w:cs="Times New Roman"/>
          <w:b/>
          <w:sz w:val="24"/>
          <w:szCs w:val="24"/>
        </w:rPr>
        <w:t xml:space="preserve">за январь – </w:t>
      </w:r>
      <w:r w:rsidR="00487E65">
        <w:rPr>
          <w:rFonts w:ascii="Times New Roman" w:hAnsi="Times New Roman" w:cs="Times New Roman"/>
          <w:b/>
          <w:sz w:val="24"/>
          <w:szCs w:val="24"/>
        </w:rPr>
        <w:t>декабрь</w:t>
      </w:r>
      <w:r w:rsidR="004866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11A0">
        <w:rPr>
          <w:rFonts w:ascii="Times New Roman" w:hAnsi="Times New Roman" w:cs="Times New Roman"/>
          <w:b/>
          <w:sz w:val="24"/>
          <w:szCs w:val="24"/>
        </w:rPr>
        <w:t>2</w:t>
      </w:r>
      <w:r w:rsidR="00A111A0" w:rsidRPr="00A111A0">
        <w:rPr>
          <w:rFonts w:ascii="Times New Roman" w:hAnsi="Times New Roman" w:cs="Times New Roman"/>
          <w:b/>
          <w:sz w:val="24"/>
          <w:szCs w:val="24"/>
        </w:rPr>
        <w:t>1</w:t>
      </w:r>
      <w:r w:rsidRPr="00A40C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80F05">
        <w:rPr>
          <w:rFonts w:ascii="Times New Roman" w:hAnsi="Times New Roman" w:cs="Times New Roman"/>
          <w:b/>
          <w:sz w:val="24"/>
          <w:szCs w:val="24"/>
        </w:rPr>
        <w:t>а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br/>
      </w:r>
      <w:r w:rsidR="00471DA5">
        <w:rPr>
          <w:rFonts w:ascii="Times New Roman" w:hAnsi="Times New Roman" w:cs="Times New Roman"/>
          <w:b/>
          <w:sz w:val="24"/>
          <w:szCs w:val="24"/>
        </w:rPr>
        <w:t>(</w:t>
      </w:r>
      <w:r w:rsidR="00471DA5" w:rsidRPr="00A40CEB">
        <w:rPr>
          <w:rFonts w:ascii="Times New Roman" w:hAnsi="Times New Roman" w:cs="Times New Roman"/>
          <w:b/>
          <w:sz w:val="24"/>
          <w:szCs w:val="24"/>
        </w:rPr>
        <w:t>по данным выборочног</w:t>
      </w:r>
      <w:r w:rsidR="00471DA5">
        <w:rPr>
          <w:rFonts w:ascii="Times New Roman" w:hAnsi="Times New Roman" w:cs="Times New Roman"/>
          <w:b/>
          <w:sz w:val="24"/>
          <w:szCs w:val="24"/>
        </w:rPr>
        <w:t>о обследования)</w:t>
      </w:r>
    </w:p>
    <w:tbl>
      <w:tblPr>
        <w:tblpPr w:leftFromText="180" w:rightFromText="180" w:vertAnchor="page" w:horzAnchor="margin" w:tblpXSpec="center" w:tblpY="2026"/>
        <w:tblW w:w="10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2614"/>
        <w:gridCol w:w="2615"/>
      </w:tblGrid>
      <w:tr w:rsidR="007E75D3" w:rsidTr="006B0000">
        <w:trPr>
          <w:trHeight w:val="18"/>
        </w:trPr>
        <w:tc>
          <w:tcPr>
            <w:tcW w:w="4826" w:type="dxa"/>
            <w:vAlign w:val="center"/>
          </w:tcPr>
          <w:p w:rsidR="007E75D3" w:rsidRPr="00096BEB" w:rsidRDefault="007E75D3" w:rsidP="007E75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>Виды экономической деятельности</w:t>
            </w:r>
          </w:p>
        </w:tc>
        <w:tc>
          <w:tcPr>
            <w:tcW w:w="2614" w:type="dxa"/>
          </w:tcPr>
          <w:p w:rsidR="007E75D3" w:rsidRPr="00096BEB" w:rsidRDefault="007E75D3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>Средняя численность</w:t>
            </w:r>
            <w:r w:rsidRPr="00096BEB">
              <w:rPr>
                <w:rFonts w:ascii="Times New Roman" w:hAnsi="Times New Roman" w:cs="Times New Roman"/>
                <w:b/>
              </w:rPr>
              <w:br/>
              <w:t>работников списочного состава (без внешних совместителей),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6BEB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2615" w:type="dxa"/>
            <w:vAlign w:val="center"/>
          </w:tcPr>
          <w:p w:rsidR="007E75D3" w:rsidRPr="00096BEB" w:rsidRDefault="007E75D3" w:rsidP="006B00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BEB">
              <w:rPr>
                <w:rFonts w:ascii="Times New Roman" w:hAnsi="Times New Roman" w:cs="Times New Roman"/>
                <w:b/>
              </w:rPr>
              <w:t xml:space="preserve">Оборот, </w:t>
            </w:r>
            <w:r w:rsidRPr="00096BEB">
              <w:rPr>
                <w:rFonts w:ascii="Times New Roman" w:hAnsi="Times New Roman" w:cs="Times New Roman"/>
                <w:b/>
              </w:rPr>
              <w:br/>
              <w:t>млн. руб.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Всего</w:t>
            </w:r>
            <w:r w:rsidRPr="00C44E77">
              <w:rPr>
                <w:rFonts w:ascii="Times New Roman" w:hAnsi="Times New Roman" w:cs="Times New Roman"/>
                <w:b/>
              </w:rPr>
              <w:br/>
            </w:r>
            <w:r w:rsidRPr="00C44E77">
              <w:rPr>
                <w:rFonts w:ascii="Times New Roman" w:hAnsi="Times New Roman" w:cs="Times New Roman"/>
              </w:rPr>
              <w:t>из них по видам экономической деятельности: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32499</w:t>
            </w:r>
            <w:bookmarkStart w:id="0" w:name="_GoBack"/>
            <w:bookmarkEnd w:id="0"/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157233,2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2273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11790,8</w:t>
            </w:r>
          </w:p>
        </w:tc>
      </w:tr>
      <w:tr w:rsidR="00BB4593" w:rsidTr="00BB4593">
        <w:trPr>
          <w:trHeight w:val="230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239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4E77">
              <w:rPr>
                <w:rFonts w:ascii="Times New Roman" w:hAnsi="Times New Roman" w:cs="Times New Roman"/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7118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33746,7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342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1827,5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409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2283,6</w:t>
            </w:r>
          </w:p>
        </w:tc>
      </w:tr>
      <w:tr w:rsidR="00BB4593" w:rsidTr="00BB4593">
        <w:trPr>
          <w:trHeight w:val="313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6952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24814,4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5726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61540,2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Транспортировка и хранение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2457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9375,8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гостиниц и предприятий общественного питания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903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1781,5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информации и связи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468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854,5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финансовая и страховая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по операциям с недвижимым имуществом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1901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2640,6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593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932,0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1554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1085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2145,6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101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240,2</w:t>
            </w:r>
          </w:p>
        </w:tc>
      </w:tr>
      <w:tr w:rsidR="00BB4593" w:rsidTr="00BB4593">
        <w:trPr>
          <w:trHeight w:val="18"/>
        </w:trPr>
        <w:tc>
          <w:tcPr>
            <w:tcW w:w="4826" w:type="dxa"/>
            <w:vAlign w:val="bottom"/>
          </w:tcPr>
          <w:p w:rsidR="00BB4593" w:rsidRPr="00C44E77" w:rsidRDefault="00BB4593" w:rsidP="007E75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4E77">
              <w:rPr>
                <w:rFonts w:ascii="Times New Roman" w:hAnsi="Times New Roman" w:cs="Times New Roman"/>
                <w:b/>
              </w:rPr>
              <w:t>Предоставление прочих видов услуг</w:t>
            </w:r>
          </w:p>
        </w:tc>
        <w:tc>
          <w:tcPr>
            <w:tcW w:w="2614" w:type="dxa"/>
            <w:vAlign w:val="bottom"/>
          </w:tcPr>
          <w:p w:rsidR="00BB4593" w:rsidRPr="00655A12" w:rsidRDefault="00655A12" w:rsidP="007E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222</w:t>
            </w:r>
          </w:p>
        </w:tc>
        <w:tc>
          <w:tcPr>
            <w:tcW w:w="2615" w:type="dxa"/>
            <w:vAlign w:val="bottom"/>
          </w:tcPr>
          <w:p w:rsidR="00BB4593" w:rsidRPr="00BB4593" w:rsidRDefault="00325E28" w:rsidP="00BB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219,4</w:t>
            </w:r>
          </w:p>
        </w:tc>
      </w:tr>
    </w:tbl>
    <w:p w:rsidR="007722BC" w:rsidRDefault="007722BC" w:rsidP="0048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A7170F" w:rsidRDefault="007722BC" w:rsidP="00A7170F">
      <w:pPr>
        <w:pStyle w:val="a5"/>
        <w:ind w:left="-113"/>
        <w:rPr>
          <w:rFonts w:ascii="Times New Roman" w:hAnsi="Times New Roman" w:cs="Times New Roman"/>
          <w:sz w:val="20"/>
          <w:szCs w:val="20"/>
        </w:rPr>
      </w:pPr>
      <w:r>
        <w:tab/>
      </w:r>
      <w:r w:rsidR="00A7170F" w:rsidRPr="00A7170F">
        <w:rPr>
          <w:rFonts w:ascii="Times New Roman" w:hAnsi="Times New Roman" w:cs="Times New Roman"/>
        </w:rPr>
        <w:t xml:space="preserve">            </w:t>
      </w:r>
    </w:p>
    <w:p w:rsidR="00A40CEB" w:rsidRPr="007722BC" w:rsidRDefault="00A40CEB" w:rsidP="007722BC">
      <w:pPr>
        <w:tabs>
          <w:tab w:val="left" w:pos="1155"/>
        </w:tabs>
      </w:pPr>
    </w:p>
    <w:sectPr w:rsidR="00A40CEB" w:rsidRPr="007722BC" w:rsidSect="00471DA5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F4F"/>
    <w:multiLevelType w:val="hybridMultilevel"/>
    <w:tmpl w:val="2632BBF4"/>
    <w:lvl w:ilvl="0" w:tplc="57A0F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079"/>
    <w:rsid w:val="00002DA9"/>
    <w:rsid w:val="000108AD"/>
    <w:rsid w:val="00013AF0"/>
    <w:rsid w:val="000201C4"/>
    <w:rsid w:val="00044583"/>
    <w:rsid w:val="000715CF"/>
    <w:rsid w:val="00080F05"/>
    <w:rsid w:val="00091CD2"/>
    <w:rsid w:val="00096BEB"/>
    <w:rsid w:val="000A2903"/>
    <w:rsid w:val="000B58C3"/>
    <w:rsid w:val="000D4854"/>
    <w:rsid w:val="000F1AA1"/>
    <w:rsid w:val="000F516F"/>
    <w:rsid w:val="000F678B"/>
    <w:rsid w:val="0015350D"/>
    <w:rsid w:val="00173679"/>
    <w:rsid w:val="00173C84"/>
    <w:rsid w:val="001A0E88"/>
    <w:rsid w:val="00222C64"/>
    <w:rsid w:val="00224649"/>
    <w:rsid w:val="002375E1"/>
    <w:rsid w:val="00237C0C"/>
    <w:rsid w:val="00240E0B"/>
    <w:rsid w:val="00244DAB"/>
    <w:rsid w:val="0026765D"/>
    <w:rsid w:val="002D5DF3"/>
    <w:rsid w:val="002E3D54"/>
    <w:rsid w:val="00305865"/>
    <w:rsid w:val="00320E07"/>
    <w:rsid w:val="00325E28"/>
    <w:rsid w:val="00331511"/>
    <w:rsid w:val="003320E0"/>
    <w:rsid w:val="00366C42"/>
    <w:rsid w:val="003936CC"/>
    <w:rsid w:val="0039401A"/>
    <w:rsid w:val="003B3018"/>
    <w:rsid w:val="003D4EC9"/>
    <w:rsid w:val="003E1062"/>
    <w:rsid w:val="003E172A"/>
    <w:rsid w:val="00431AE5"/>
    <w:rsid w:val="0043616E"/>
    <w:rsid w:val="00471DA5"/>
    <w:rsid w:val="004866BD"/>
    <w:rsid w:val="00487E65"/>
    <w:rsid w:val="004F681F"/>
    <w:rsid w:val="005037F3"/>
    <w:rsid w:val="005442CB"/>
    <w:rsid w:val="00551656"/>
    <w:rsid w:val="00590959"/>
    <w:rsid w:val="005A2939"/>
    <w:rsid w:val="005A79EB"/>
    <w:rsid w:val="005B3CDC"/>
    <w:rsid w:val="005C1337"/>
    <w:rsid w:val="005C56F9"/>
    <w:rsid w:val="005C711B"/>
    <w:rsid w:val="005E212B"/>
    <w:rsid w:val="00605C39"/>
    <w:rsid w:val="00610E61"/>
    <w:rsid w:val="006208A1"/>
    <w:rsid w:val="00655A12"/>
    <w:rsid w:val="00656AF8"/>
    <w:rsid w:val="00657871"/>
    <w:rsid w:val="00663F10"/>
    <w:rsid w:val="006B0000"/>
    <w:rsid w:val="006C1299"/>
    <w:rsid w:val="00705240"/>
    <w:rsid w:val="00706650"/>
    <w:rsid w:val="00720B5B"/>
    <w:rsid w:val="00727005"/>
    <w:rsid w:val="0074657B"/>
    <w:rsid w:val="00761DA4"/>
    <w:rsid w:val="007722BC"/>
    <w:rsid w:val="007912CB"/>
    <w:rsid w:val="007A5D02"/>
    <w:rsid w:val="007B2D86"/>
    <w:rsid w:val="007E75D3"/>
    <w:rsid w:val="0080194D"/>
    <w:rsid w:val="00812867"/>
    <w:rsid w:val="008179AC"/>
    <w:rsid w:val="00830A93"/>
    <w:rsid w:val="00871AED"/>
    <w:rsid w:val="008B492C"/>
    <w:rsid w:val="008D4E4B"/>
    <w:rsid w:val="008F0B3C"/>
    <w:rsid w:val="008F29DE"/>
    <w:rsid w:val="00970B84"/>
    <w:rsid w:val="00987881"/>
    <w:rsid w:val="009C64FF"/>
    <w:rsid w:val="009D4F72"/>
    <w:rsid w:val="009F2B2F"/>
    <w:rsid w:val="00A05B1B"/>
    <w:rsid w:val="00A10EFB"/>
    <w:rsid w:val="00A111A0"/>
    <w:rsid w:val="00A40CEB"/>
    <w:rsid w:val="00A45B0F"/>
    <w:rsid w:val="00A56586"/>
    <w:rsid w:val="00A63FEC"/>
    <w:rsid w:val="00A70CEE"/>
    <w:rsid w:val="00A7170F"/>
    <w:rsid w:val="00A976AE"/>
    <w:rsid w:val="00AA461D"/>
    <w:rsid w:val="00AB645E"/>
    <w:rsid w:val="00AC7FCE"/>
    <w:rsid w:val="00AE150C"/>
    <w:rsid w:val="00AE38FB"/>
    <w:rsid w:val="00B11D59"/>
    <w:rsid w:val="00B43DDB"/>
    <w:rsid w:val="00B50F12"/>
    <w:rsid w:val="00B90DA9"/>
    <w:rsid w:val="00BA2CF0"/>
    <w:rsid w:val="00BA451E"/>
    <w:rsid w:val="00BA54F2"/>
    <w:rsid w:val="00BB4593"/>
    <w:rsid w:val="00BD3E8A"/>
    <w:rsid w:val="00BD654C"/>
    <w:rsid w:val="00BD6DCF"/>
    <w:rsid w:val="00BE7955"/>
    <w:rsid w:val="00BF7C41"/>
    <w:rsid w:val="00C034CC"/>
    <w:rsid w:val="00C120CC"/>
    <w:rsid w:val="00C23CB2"/>
    <w:rsid w:val="00C261E5"/>
    <w:rsid w:val="00C44E77"/>
    <w:rsid w:val="00C5742A"/>
    <w:rsid w:val="00C625C4"/>
    <w:rsid w:val="00C67807"/>
    <w:rsid w:val="00C8772F"/>
    <w:rsid w:val="00CA0E34"/>
    <w:rsid w:val="00CE03E7"/>
    <w:rsid w:val="00CF3B0A"/>
    <w:rsid w:val="00D61079"/>
    <w:rsid w:val="00D84B91"/>
    <w:rsid w:val="00DA33A0"/>
    <w:rsid w:val="00DE579C"/>
    <w:rsid w:val="00DF1799"/>
    <w:rsid w:val="00E3115E"/>
    <w:rsid w:val="00E673B8"/>
    <w:rsid w:val="00E67D0B"/>
    <w:rsid w:val="00E758C5"/>
    <w:rsid w:val="00EB51E1"/>
    <w:rsid w:val="00EC4400"/>
    <w:rsid w:val="00ED0361"/>
    <w:rsid w:val="00ED119B"/>
    <w:rsid w:val="00F0534B"/>
    <w:rsid w:val="00F12397"/>
    <w:rsid w:val="00F24E48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51CC-E6EF-4540-8C82-90925B32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prom_kirsanova</dc:creator>
  <cp:keywords/>
  <dc:description/>
  <cp:lastModifiedBy>Клинова Елена Анатольевна</cp:lastModifiedBy>
  <cp:revision>10</cp:revision>
  <cp:lastPrinted>2022-04-11T06:38:00Z</cp:lastPrinted>
  <dcterms:created xsi:type="dcterms:W3CDTF">2022-03-28T05:44:00Z</dcterms:created>
  <dcterms:modified xsi:type="dcterms:W3CDTF">2022-06-16T10:47:00Z</dcterms:modified>
</cp:coreProperties>
</file>